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300C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14A71">
        <w:rPr>
          <w:rFonts w:ascii="Times New Roman" w:eastAsia="Times New Roman" w:hAnsi="Times New Roman" w:cs="Times New Roman"/>
          <w:lang w:eastAsia="pl-PL"/>
        </w:rPr>
        <w:t>22.</w:t>
      </w:r>
      <w:r w:rsidR="00D300CE">
        <w:rPr>
          <w:rFonts w:ascii="Times New Roman" w:eastAsia="Times New Roman" w:hAnsi="Times New Roman" w:cs="Times New Roman"/>
          <w:lang w:eastAsia="pl-PL"/>
        </w:rPr>
        <w:t>12</w:t>
      </w:r>
      <w:r w:rsidR="001D0C8F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  <w:bookmarkStart w:id="0" w:name="_GoBack"/>
      <w:bookmarkEnd w:id="0"/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D300CE">
        <w:rPr>
          <w:rFonts w:ascii="Times New Roman" w:eastAsia="Times New Roman" w:hAnsi="Times New Roman" w:cs="Times New Roman"/>
          <w:lang w:eastAsia="pl-PL"/>
        </w:rPr>
        <w:t>185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CF6465">
        <w:rPr>
          <w:rFonts w:ascii="Times New Roman" w:eastAsia="Times New Roman" w:hAnsi="Times New Roman" w:cs="Times New Roman"/>
          <w:lang w:eastAsia="pl-PL"/>
        </w:rPr>
        <w:t>1487</w:t>
      </w:r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0CE" w:rsidRPr="00D300CE" w:rsidRDefault="0099274B" w:rsidP="00D30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00CE">
        <w:rPr>
          <w:rFonts w:ascii="Times New Roman" w:eastAsia="Calibri" w:hAnsi="Times New Roman"/>
          <w:szCs w:val="24"/>
        </w:rPr>
        <w:t>Dotyczy udzielenia zamówienia w t</w:t>
      </w:r>
      <w:r w:rsidR="00D300CE" w:rsidRPr="00D300CE">
        <w:rPr>
          <w:rFonts w:ascii="Times New Roman" w:eastAsia="Calibri" w:hAnsi="Times New Roman"/>
          <w:szCs w:val="24"/>
        </w:rPr>
        <w:t>rybie podstawowym nr DZP-361/185</w:t>
      </w:r>
      <w:r w:rsidR="00D300CE">
        <w:rPr>
          <w:rFonts w:ascii="Times New Roman" w:eastAsia="Calibri" w:hAnsi="Times New Roman"/>
          <w:szCs w:val="24"/>
        </w:rPr>
        <w:t xml:space="preserve">/2022 pn. </w:t>
      </w:r>
      <w:r w:rsidR="00D300CE" w:rsidRPr="00D300CE">
        <w:rPr>
          <w:rFonts w:ascii="Times New Roman" w:hAnsi="Times New Roman" w:cs="Times New Roman"/>
        </w:rPr>
        <w:t xml:space="preserve">Świadczenie usług hotelarsko-gastronomicznych podczas spotkania w formie warsztatów Projektu NLPQT „Narodowe Laboratorium Fotoniki i Technologii Kwantowych” </w:t>
      </w:r>
    </w:p>
    <w:p w:rsidR="0099274B" w:rsidRPr="00202321" w:rsidRDefault="0099274B" w:rsidP="00202321">
      <w:pPr>
        <w:jc w:val="center"/>
        <w:rPr>
          <w:rFonts w:cs="Times New Roman"/>
          <w:b/>
          <w:iCs/>
        </w:rPr>
      </w:pPr>
    </w:p>
    <w:p w:rsidR="00B20C28" w:rsidRDefault="00B20C28" w:rsidP="00B20C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Z OTWARCIA OFERT</w:t>
      </w:r>
    </w:p>
    <w:p w:rsidR="00B20C28" w:rsidRDefault="00B20C28" w:rsidP="00B20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zgodnie z art. 222 ust. 5 ustawy z dnia 11 września 2019 r. – Prawo zamówień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1710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 w:rsidR="002A062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informuje, że do upływu terminu składania ofert wpłynęły następujące oferty:</w:t>
      </w:r>
    </w:p>
    <w:p w:rsidR="00B20C28" w:rsidRDefault="00B20C28" w:rsidP="00B20C2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36"/>
        <w:gridCol w:w="4588"/>
        <w:gridCol w:w="3402"/>
      </w:tblGrid>
      <w:tr w:rsidR="00B20C28" w:rsidTr="00BD033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</w:t>
            </w:r>
          </w:p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B20C28" w:rsidTr="00BD033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B20C28" w:rsidTr="00BD033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8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8" w:rsidRDefault="00411FFE" w:rsidP="00BD033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Silver-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bird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Events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Natalia Gołąb </w:t>
            </w:r>
          </w:p>
          <w:p w:rsidR="00411FFE" w:rsidRDefault="00411FFE" w:rsidP="00BD033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Ul.1 Maja 82a/7, 58-500 Jelenia Góra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8" w:rsidRDefault="00411FFE" w:rsidP="00B20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40 999,60 </w:t>
            </w:r>
            <w:r w:rsidR="00B20C28">
              <w:rPr>
                <w:b/>
              </w:rPr>
              <w:t xml:space="preserve">brutto </w:t>
            </w:r>
          </w:p>
        </w:tc>
      </w:tr>
      <w:tr w:rsidR="00411FFE" w:rsidTr="00BD033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DC2A52" w:rsidP="00BD033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L&amp;P</w:t>
            </w:r>
            <w:r w:rsidR="00411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 z o.o. </w:t>
            </w:r>
            <w:proofErr w:type="spellStart"/>
            <w:r w:rsidR="00411FFE">
              <w:rPr>
                <w:rFonts w:ascii="Times New Roman" w:eastAsia="Calibri" w:hAnsi="Times New Roman" w:cs="Times New Roman"/>
                <w:sz w:val="20"/>
                <w:szCs w:val="20"/>
              </w:rPr>
              <w:t>ul.Gdańska</w:t>
            </w:r>
            <w:proofErr w:type="spellEnd"/>
            <w:r w:rsidR="00411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27, 85-005 Bydgoszcz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20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44 000,00 brutto </w:t>
            </w:r>
          </w:p>
        </w:tc>
      </w:tr>
      <w:tr w:rsidR="00411FFE" w:rsidTr="00BD033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D033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FILMAR Sp z o.o.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ul.Grudziądzka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39-43, </w:t>
            </w:r>
          </w:p>
          <w:p w:rsidR="00411FFE" w:rsidRDefault="00411FFE" w:rsidP="00BD033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87-100 Toruń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20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31 500,00 brutto </w:t>
            </w:r>
          </w:p>
        </w:tc>
      </w:tr>
      <w:tr w:rsidR="00DF588E" w:rsidTr="00BD033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8E" w:rsidRDefault="00DF588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8E" w:rsidRDefault="00DF588E" w:rsidP="00BD033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EXPE Martyna Górska </w:t>
            </w:r>
          </w:p>
          <w:p w:rsidR="00DF588E" w:rsidRDefault="00DF588E" w:rsidP="00BD033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X. Dunikowskiego 38/39, 70-1</w:t>
            </w:r>
            <w:r w:rsidR="00DC2A5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Szczecin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8E" w:rsidRDefault="00DF588E" w:rsidP="00B20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20 000,00 brutto </w:t>
            </w:r>
          </w:p>
        </w:tc>
      </w:tr>
    </w:tbl>
    <w:p w:rsidR="00B20C28" w:rsidRDefault="00B20C28" w:rsidP="00B20C2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Część 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36"/>
        <w:gridCol w:w="4588"/>
        <w:gridCol w:w="3402"/>
      </w:tblGrid>
      <w:tr w:rsidR="00B20C28" w:rsidTr="00BD033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</w:t>
            </w:r>
          </w:p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B20C28" w:rsidTr="00BD033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B20C28" w:rsidTr="00BD033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8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Silver-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bird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Events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Natalia Gołąb </w:t>
            </w:r>
          </w:p>
          <w:p w:rsidR="00B20C28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Ul.1 Maja 82a/7, 58-500 Jelenia Góra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8" w:rsidRDefault="00411FFE" w:rsidP="00411F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31 800,42 brutto</w:t>
            </w:r>
          </w:p>
        </w:tc>
      </w:tr>
      <w:tr w:rsidR="00411FFE" w:rsidTr="00BD033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UpHOTEL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 z o.o. </w:t>
            </w:r>
          </w:p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Ul.Solna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58-500 Jelenia Góra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411F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16 371,00 brutto</w:t>
            </w:r>
          </w:p>
        </w:tc>
      </w:tr>
      <w:tr w:rsidR="00411FFE" w:rsidTr="00BD033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FILMAR Sp z o.o.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ul.Grudziądzka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39-43, </w:t>
            </w:r>
          </w:p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87-100 Toruń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411F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22 815,00 brutto </w:t>
            </w:r>
          </w:p>
        </w:tc>
      </w:tr>
      <w:tr w:rsidR="00411FFE" w:rsidTr="00BD033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Handlowa – EWA Romanowska Ewa </w:t>
            </w:r>
          </w:p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Śliwkowa 12B, 87-123 Brzozówka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DF588E" w:rsidP="00411F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24 768,00 brutto </w:t>
            </w:r>
          </w:p>
        </w:tc>
      </w:tr>
      <w:tr w:rsidR="00DF588E" w:rsidTr="00BD033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8E" w:rsidRDefault="00DF588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8E" w:rsidRDefault="00DF588E" w:rsidP="00DF588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EXPE Martyna Górska </w:t>
            </w:r>
          </w:p>
          <w:p w:rsidR="00DF588E" w:rsidRDefault="00DF588E" w:rsidP="00DF588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X. Dunikowskiego 38/39, 70-1</w:t>
            </w:r>
            <w:r w:rsidR="00DC2A5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Szczecin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8E" w:rsidRDefault="00DF588E" w:rsidP="00411F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24 300,00 brutto </w:t>
            </w:r>
          </w:p>
        </w:tc>
      </w:tr>
    </w:tbl>
    <w:p w:rsidR="00B20C28" w:rsidRDefault="00B20C28" w:rsidP="00B20C2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36"/>
        <w:gridCol w:w="4588"/>
        <w:gridCol w:w="3402"/>
      </w:tblGrid>
      <w:tr w:rsidR="00B20C28" w:rsidTr="00BD033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</w:t>
            </w:r>
          </w:p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B20C28" w:rsidTr="00BD033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0C28" w:rsidRDefault="00B20C28" w:rsidP="00BD033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B20C28" w:rsidTr="00B20C28">
        <w:trPr>
          <w:trHeight w:val="14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8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Silver-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bird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Events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Natalia Gołąb </w:t>
            </w:r>
          </w:p>
          <w:p w:rsidR="00B20C28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Ul.1 Maja 82a/7, 58-500 Jelenia Góra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28" w:rsidRDefault="00411FFE" w:rsidP="00BD0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14 699,85 </w:t>
            </w:r>
            <w:r w:rsidR="00B20C28">
              <w:rPr>
                <w:b/>
              </w:rPr>
              <w:t xml:space="preserve">brutto </w:t>
            </w:r>
          </w:p>
        </w:tc>
      </w:tr>
      <w:tr w:rsidR="00411FFE" w:rsidTr="00B20C28">
        <w:trPr>
          <w:trHeight w:val="14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UpHOTEL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 z o.o. </w:t>
            </w:r>
          </w:p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Ul.Solna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58-500 Jelenia Góra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D0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24 948,00 brutto </w:t>
            </w:r>
          </w:p>
        </w:tc>
      </w:tr>
      <w:tr w:rsidR="00411FFE" w:rsidTr="00B20C28">
        <w:trPr>
          <w:trHeight w:val="14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DC2A52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L&amp;P</w:t>
            </w:r>
            <w:r w:rsidR="00411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 z o.o. </w:t>
            </w:r>
            <w:proofErr w:type="spellStart"/>
            <w:r w:rsidR="00411FFE">
              <w:rPr>
                <w:rFonts w:ascii="Times New Roman" w:eastAsia="Calibri" w:hAnsi="Times New Roman" w:cs="Times New Roman"/>
                <w:sz w:val="20"/>
                <w:szCs w:val="20"/>
              </w:rPr>
              <w:t>ul.Gdańska</w:t>
            </w:r>
            <w:proofErr w:type="spellEnd"/>
            <w:r w:rsidR="00411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27, </w:t>
            </w:r>
          </w:p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85-005 Bydgoszcz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DC2A52" w:rsidP="00BD0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22 394,00</w:t>
            </w:r>
            <w:r w:rsidR="00411FFE">
              <w:rPr>
                <w:b/>
              </w:rPr>
              <w:t xml:space="preserve"> brutto </w:t>
            </w:r>
          </w:p>
        </w:tc>
      </w:tr>
      <w:tr w:rsidR="00411FFE" w:rsidTr="00B20C28">
        <w:trPr>
          <w:trHeight w:val="14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 </w:t>
            </w:r>
          </w:p>
          <w:p w:rsidR="00411FFE" w:rsidRDefault="00411FF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FILMAR Sp z o.o.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ul.Grudziądzka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39-43, </w:t>
            </w:r>
          </w:p>
          <w:p w:rsidR="00411FFE" w:rsidRDefault="00411FFE" w:rsidP="00411F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87-100 Toruń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FE" w:rsidRDefault="00411FFE" w:rsidP="00BD0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11 172,00 brutto </w:t>
            </w:r>
          </w:p>
        </w:tc>
      </w:tr>
      <w:tr w:rsidR="00DF588E" w:rsidTr="00B20C28">
        <w:trPr>
          <w:trHeight w:val="14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8E" w:rsidRDefault="00DF588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DF588E" w:rsidRDefault="00DF588E" w:rsidP="00BD033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8E" w:rsidRDefault="00DF588E" w:rsidP="00DF588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EXPE Martyna Górska </w:t>
            </w:r>
          </w:p>
          <w:p w:rsidR="00DF588E" w:rsidRDefault="00DF588E" w:rsidP="00DF588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X. Dunikowskiego 38/39, 70-1</w:t>
            </w:r>
            <w:r w:rsidR="00DC2A5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Szczecin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8E" w:rsidRDefault="00DF588E" w:rsidP="00BD0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13 300,00 brutto </w:t>
            </w:r>
          </w:p>
        </w:tc>
      </w:tr>
    </w:tbl>
    <w:p w:rsidR="00B20C28" w:rsidRDefault="00B20C28" w:rsidP="00B20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0C28" w:rsidRPr="00B706E2" w:rsidRDefault="00B20C28" w:rsidP="00B20C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CF6465" w:rsidRPr="00CF646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CF6465" w:rsidRPr="00CF646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69C691E" wp14:editId="59795F17">
          <wp:extent cx="5759450" cy="6227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85D07"/>
    <w:rsid w:val="0009007D"/>
    <w:rsid w:val="000A5A17"/>
    <w:rsid w:val="000B31EE"/>
    <w:rsid w:val="000F5431"/>
    <w:rsid w:val="000F73C8"/>
    <w:rsid w:val="00180072"/>
    <w:rsid w:val="001D0C8F"/>
    <w:rsid w:val="002018A7"/>
    <w:rsid w:val="00202321"/>
    <w:rsid w:val="00205648"/>
    <w:rsid w:val="00262730"/>
    <w:rsid w:val="002A062F"/>
    <w:rsid w:val="002A3B21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C3D12"/>
    <w:rsid w:val="003D64DA"/>
    <w:rsid w:val="003E119D"/>
    <w:rsid w:val="003E2EB2"/>
    <w:rsid w:val="00411FFE"/>
    <w:rsid w:val="00423F8D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47C7F"/>
    <w:rsid w:val="00674A26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7F0AB4"/>
    <w:rsid w:val="00814A71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20C28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CF6465"/>
    <w:rsid w:val="00D178D9"/>
    <w:rsid w:val="00D300CE"/>
    <w:rsid w:val="00D307B0"/>
    <w:rsid w:val="00D45642"/>
    <w:rsid w:val="00DC2A52"/>
    <w:rsid w:val="00DE1E1B"/>
    <w:rsid w:val="00DF588E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858DFB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paragraph" w:customStyle="1" w:styleId="Default">
    <w:name w:val="Default"/>
    <w:uiPriority w:val="99"/>
    <w:rsid w:val="00B20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2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0F1A3E2-15BE-443A-B200-16ACB1C0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7</cp:revision>
  <cp:lastPrinted>2022-12-22T10:38:00Z</cp:lastPrinted>
  <dcterms:created xsi:type="dcterms:W3CDTF">2022-12-22T08:13:00Z</dcterms:created>
  <dcterms:modified xsi:type="dcterms:W3CDTF">2022-12-22T13:49:00Z</dcterms:modified>
</cp:coreProperties>
</file>